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EF" w:rsidRDefault="001670EF" w:rsidP="00F115E2">
      <w:pPr>
        <w:shd w:val="clear" w:color="auto" w:fill="FFFFFF"/>
        <w:spacing w:line="317" w:lineRule="exact"/>
        <w:ind w:left="2141" w:right="2006"/>
        <w:jc w:val="center"/>
        <w:rPr>
          <w:b/>
          <w:sz w:val="28"/>
          <w:szCs w:val="28"/>
        </w:rPr>
      </w:pPr>
    </w:p>
    <w:p w:rsidR="00CE1996" w:rsidRPr="00CE1996" w:rsidRDefault="00767C1E" w:rsidP="00F115E2">
      <w:pPr>
        <w:shd w:val="clear" w:color="auto" w:fill="FFFFFF"/>
        <w:spacing w:line="317" w:lineRule="exact"/>
        <w:ind w:left="2141" w:right="2006"/>
        <w:jc w:val="center"/>
        <w:rPr>
          <w:b/>
          <w:sz w:val="28"/>
          <w:szCs w:val="28"/>
        </w:rPr>
      </w:pPr>
      <w:r w:rsidRPr="00CE1996">
        <w:rPr>
          <w:b/>
          <w:sz w:val="28"/>
          <w:szCs w:val="28"/>
        </w:rPr>
        <w:t xml:space="preserve">Анкета участника </w:t>
      </w:r>
    </w:p>
    <w:p w:rsidR="00381A2C" w:rsidRPr="0062693E" w:rsidRDefault="0038572F" w:rsidP="00CE1996">
      <w:pPr>
        <w:shd w:val="clear" w:color="auto" w:fill="FFFFFF"/>
        <w:tabs>
          <w:tab w:val="left" w:pos="9923"/>
        </w:tabs>
        <w:spacing w:line="317" w:lineRule="exact"/>
        <w:ind w:right="4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1E6338">
        <w:rPr>
          <w:b/>
          <w:sz w:val="28"/>
          <w:szCs w:val="28"/>
        </w:rPr>
        <w:t>Узбекско</w:t>
      </w:r>
      <w:proofErr w:type="spellEnd"/>
      <w:r w:rsidR="001E6338">
        <w:rPr>
          <w:b/>
          <w:sz w:val="28"/>
          <w:szCs w:val="28"/>
        </w:rPr>
        <w:t>-Эстонский бизнес-форум и кооперационная биржа</w:t>
      </w:r>
      <w:r>
        <w:rPr>
          <w:b/>
          <w:sz w:val="28"/>
          <w:szCs w:val="28"/>
        </w:rPr>
        <w:t xml:space="preserve">» </w:t>
      </w:r>
    </w:p>
    <w:p w:rsidR="00F115E2" w:rsidRDefault="00F115E2" w:rsidP="00F115E2">
      <w:pPr>
        <w:shd w:val="clear" w:color="auto" w:fill="FFFFFF"/>
        <w:spacing w:line="317" w:lineRule="exact"/>
        <w:ind w:left="2141" w:right="2006"/>
        <w:jc w:val="center"/>
        <w:rPr>
          <w:sz w:val="2"/>
          <w:szCs w:val="2"/>
        </w:rPr>
      </w:pPr>
    </w:p>
    <w:tbl>
      <w:tblPr>
        <w:tblW w:w="99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12"/>
        <w:gridCol w:w="6586"/>
      </w:tblGrid>
      <w:tr w:rsidR="00381A2C" w:rsidRPr="00097F57" w:rsidTr="001670EF">
        <w:trPr>
          <w:trHeight w:hRule="exact" w:val="1142"/>
        </w:trPr>
        <w:tc>
          <w:tcPr>
            <w:tcW w:w="9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767C1E" w:rsidP="0062693E">
            <w:pPr>
              <w:shd w:val="clear" w:color="auto" w:fill="FFFFFF"/>
              <w:spacing w:line="269" w:lineRule="exact"/>
              <w:ind w:right="67"/>
              <w:rPr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 xml:space="preserve">Дата проведения мероприятия: </w:t>
            </w:r>
            <w:r w:rsidR="001E6338">
              <w:rPr>
                <w:b/>
                <w:bCs/>
                <w:color w:val="FF0000"/>
                <w:sz w:val="26"/>
                <w:szCs w:val="26"/>
              </w:rPr>
              <w:t>4</w:t>
            </w:r>
            <w:r w:rsidR="00FE77FC" w:rsidRPr="00097F57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1E6338">
              <w:rPr>
                <w:b/>
                <w:bCs/>
                <w:color w:val="FF0000"/>
                <w:sz w:val="26"/>
                <w:szCs w:val="26"/>
              </w:rPr>
              <w:t xml:space="preserve">октября 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20</w:t>
            </w:r>
            <w:r w:rsidR="00A67997" w:rsidRPr="00097F57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62693E" w:rsidRPr="00097F57">
              <w:rPr>
                <w:b/>
                <w:bCs/>
                <w:color w:val="FF0000"/>
                <w:sz w:val="26"/>
                <w:szCs w:val="26"/>
              </w:rPr>
              <w:t>6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г</w:t>
            </w:r>
            <w:r w:rsidR="00CE1996" w:rsidRPr="00097F57">
              <w:rPr>
                <w:b/>
                <w:bCs/>
                <w:sz w:val="26"/>
                <w:szCs w:val="26"/>
              </w:rPr>
              <w:t>.</w:t>
            </w:r>
          </w:p>
          <w:p w:rsidR="00381A2C" w:rsidRPr="00097F57" w:rsidRDefault="00767C1E" w:rsidP="0062693E">
            <w:pPr>
              <w:shd w:val="clear" w:color="auto" w:fill="FFFFFF"/>
              <w:spacing w:line="269" w:lineRule="exact"/>
              <w:ind w:right="67"/>
              <w:rPr>
                <w:color w:val="FF0000"/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 xml:space="preserve">Время: 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AC642A" w:rsidRPr="00097F57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.00 - 1</w:t>
            </w:r>
            <w:r w:rsidR="001E6338">
              <w:rPr>
                <w:b/>
                <w:bCs/>
                <w:color w:val="FF0000"/>
                <w:sz w:val="26"/>
                <w:szCs w:val="26"/>
              </w:rPr>
              <w:t>3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="001E6338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="00AC642A" w:rsidRPr="00097F57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 xml:space="preserve"> часов</w:t>
            </w:r>
          </w:p>
          <w:p w:rsidR="00381A2C" w:rsidRPr="001E6338" w:rsidRDefault="00767C1E" w:rsidP="001E6338">
            <w:pPr>
              <w:shd w:val="clear" w:color="auto" w:fill="FFFFFF"/>
              <w:spacing w:line="269" w:lineRule="exact"/>
              <w:ind w:right="67"/>
              <w:rPr>
                <w:b/>
                <w:bCs/>
                <w:i/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 xml:space="preserve">Место проведения: </w:t>
            </w:r>
            <w:r w:rsidR="0038572F" w:rsidRPr="00097F57">
              <w:rPr>
                <w:b/>
                <w:bCs/>
                <w:sz w:val="26"/>
                <w:szCs w:val="26"/>
              </w:rPr>
              <w:t>гостиница «</w:t>
            </w:r>
            <w:r w:rsidR="001E6338">
              <w:rPr>
                <w:b/>
                <w:bCs/>
                <w:sz w:val="26"/>
                <w:szCs w:val="26"/>
              </w:rPr>
              <w:t>Узбекистан</w:t>
            </w:r>
            <w:r w:rsidR="0038572F" w:rsidRPr="00097F57">
              <w:rPr>
                <w:b/>
                <w:bCs/>
                <w:sz w:val="26"/>
                <w:szCs w:val="26"/>
              </w:rPr>
              <w:t xml:space="preserve">» </w:t>
            </w:r>
            <w:r w:rsidR="00B57991">
              <w:rPr>
                <w:b/>
                <w:bCs/>
                <w:sz w:val="26"/>
                <w:szCs w:val="26"/>
              </w:rPr>
              <w:t>г.Ташкент</w:t>
            </w:r>
            <w:bookmarkStart w:id="0" w:name="_GoBack"/>
            <w:bookmarkEnd w:id="0"/>
          </w:p>
        </w:tc>
      </w:tr>
      <w:tr w:rsidR="001670EF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1670EF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097F57" w:rsidP="002760E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 xml:space="preserve">Название компании 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EF" w:rsidRPr="00097F57" w:rsidRDefault="001670EF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097F57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F57" w:rsidRPr="00097F57" w:rsidRDefault="00097F57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F57" w:rsidRPr="00097F57" w:rsidRDefault="00097F57" w:rsidP="002760E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 xml:space="preserve">Ф.И.О. участника 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57" w:rsidRPr="00097F57" w:rsidRDefault="00097F57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1670EF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1670EF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1670EF" w:rsidP="002760E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Должность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EF" w:rsidRPr="00097F57" w:rsidRDefault="001670EF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1E6CD4" w:rsidP="001E6CD4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Номер т</w:t>
            </w:r>
            <w:r w:rsidR="00767C1E" w:rsidRPr="00097F57">
              <w:rPr>
                <w:sz w:val="26"/>
                <w:szCs w:val="26"/>
              </w:rPr>
              <w:t>елефон</w:t>
            </w:r>
            <w:r w:rsidRPr="00097F57">
              <w:rPr>
                <w:sz w:val="26"/>
                <w:szCs w:val="26"/>
              </w:rPr>
              <w:t>а (раб.)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1E6CD4" w:rsidP="001E6CD4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Номер телефона (моб.)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Факс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2760EA" w:rsidP="002760EA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  <w:lang w:val="en-US"/>
              </w:rPr>
              <w:t>E</w:t>
            </w:r>
            <w:r w:rsidR="00767C1E" w:rsidRPr="00097F57">
              <w:rPr>
                <w:sz w:val="26"/>
                <w:szCs w:val="26"/>
              </w:rPr>
              <w:t>-</w:t>
            </w:r>
            <w:r w:rsidR="00767C1E" w:rsidRPr="00097F5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Интернет сайт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21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spacing w:line="269" w:lineRule="exact"/>
              <w:ind w:firstLine="19"/>
              <w:jc w:val="center"/>
              <w:rPr>
                <w:sz w:val="26"/>
                <w:szCs w:val="26"/>
              </w:rPr>
            </w:pPr>
            <w:r w:rsidRPr="00097F57">
              <w:rPr>
                <w:spacing w:val="-3"/>
                <w:sz w:val="26"/>
                <w:szCs w:val="26"/>
              </w:rPr>
              <w:t xml:space="preserve">Краткое описание </w:t>
            </w:r>
            <w:r w:rsidRPr="00097F57">
              <w:rPr>
                <w:sz w:val="26"/>
                <w:szCs w:val="26"/>
              </w:rPr>
              <w:t>деятельности (наименование продукции)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spacing w:line="269" w:lineRule="exact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Дата основания Вашей компании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767C1E" w:rsidRDefault="00767C1E"/>
    <w:sectPr w:rsidR="00767C1E" w:rsidSect="0062693E">
      <w:footerReference w:type="default" r:id="rId7"/>
      <w:type w:val="continuous"/>
      <w:pgSz w:w="11909" w:h="16834"/>
      <w:pgMar w:top="851" w:right="777" w:bottom="720" w:left="1168" w:header="284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B5" w:rsidRDefault="004211B5" w:rsidP="00D85C05">
      <w:r>
        <w:separator/>
      </w:r>
    </w:p>
  </w:endnote>
  <w:endnote w:type="continuationSeparator" w:id="0">
    <w:p w:rsidR="004211B5" w:rsidRDefault="004211B5" w:rsidP="00D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8222"/>
      <w:gridCol w:w="1701"/>
    </w:tblGrid>
    <w:tr w:rsidR="00D85C05" w:rsidRPr="000A4924" w:rsidTr="00D85C05">
      <w:tc>
        <w:tcPr>
          <w:tcW w:w="8222" w:type="dxa"/>
        </w:tcPr>
        <w:p w:rsidR="00D85C05" w:rsidRPr="000A4924" w:rsidRDefault="00D85C05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</w:rPr>
          </w:pPr>
          <w:bookmarkStart w:id="1" w:name="OLE_LINK1"/>
          <w:bookmarkStart w:id="2" w:name="OLE_LINK2"/>
          <w:bookmarkStart w:id="3" w:name="OLE_LINK5"/>
          <w:bookmarkStart w:id="4" w:name="OLE_LINK7"/>
          <w:bookmarkStart w:id="5" w:name="OLE_LINK8"/>
          <w:bookmarkStart w:id="6" w:name="OLE_LINK9"/>
          <w:r>
            <w:rPr>
              <w:rFonts w:ascii="Arial Narrow" w:hAnsi="Arial Narrow"/>
              <w:color w:val="808080"/>
              <w:sz w:val="16"/>
              <w:szCs w:val="16"/>
            </w:rPr>
            <w:t>Код документа: FM-426</w:t>
          </w:r>
        </w:p>
        <w:p w:rsidR="00D85C05" w:rsidRPr="007744DF" w:rsidRDefault="00D85C05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  <w:lang w:val="de-DE"/>
            </w:rPr>
          </w:pPr>
          <w:r>
            <w:rPr>
              <w:rFonts w:ascii="Arial Narrow" w:hAnsi="Arial Narrow"/>
              <w:color w:val="808080"/>
              <w:sz w:val="16"/>
              <w:szCs w:val="16"/>
            </w:rPr>
            <w:t>Редакция: 1/20.08.2009</w:t>
          </w:r>
        </w:p>
      </w:tc>
      <w:tc>
        <w:tcPr>
          <w:tcW w:w="1701" w:type="dxa"/>
          <w:vAlign w:val="center"/>
        </w:tcPr>
        <w:p w:rsidR="00D85C05" w:rsidRPr="007744DF" w:rsidRDefault="00D85C05" w:rsidP="00B56675">
          <w:pPr>
            <w:pStyle w:val="a3"/>
            <w:tabs>
              <w:tab w:val="center" w:pos="4320"/>
              <w:tab w:val="right" w:pos="10206"/>
            </w:tabs>
            <w:jc w:val="center"/>
            <w:rPr>
              <w:rFonts w:ascii="Arial Narrow" w:hAnsi="Arial Narrow"/>
              <w:color w:val="808080"/>
              <w:sz w:val="16"/>
              <w:szCs w:val="16"/>
            </w:rPr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Документация системы</w:t>
          </w:r>
        </w:p>
        <w:p w:rsidR="00D85C05" w:rsidRPr="000A4924" w:rsidRDefault="00D85C05" w:rsidP="00B56675">
          <w:pPr>
            <w:pStyle w:val="a3"/>
            <w:tabs>
              <w:tab w:val="center" w:pos="4320"/>
              <w:tab w:val="right" w:pos="10206"/>
            </w:tabs>
            <w:jc w:val="center"/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менеджмента качества</w:t>
          </w:r>
          <w:bookmarkEnd w:id="1"/>
          <w:bookmarkEnd w:id="2"/>
          <w:bookmarkEnd w:id="3"/>
          <w:bookmarkEnd w:id="4"/>
          <w:bookmarkEnd w:id="5"/>
          <w:bookmarkEnd w:id="6"/>
        </w:p>
      </w:tc>
    </w:tr>
  </w:tbl>
  <w:p w:rsidR="00D85C05" w:rsidRDefault="00D85C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B5" w:rsidRDefault="004211B5" w:rsidP="00D85C05">
      <w:r>
        <w:separator/>
      </w:r>
    </w:p>
  </w:footnote>
  <w:footnote w:type="continuationSeparator" w:id="0">
    <w:p w:rsidR="004211B5" w:rsidRDefault="004211B5" w:rsidP="00D8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C6DB4"/>
    <w:multiLevelType w:val="hybridMultilevel"/>
    <w:tmpl w:val="A840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5D1A"/>
    <w:multiLevelType w:val="hybridMultilevel"/>
    <w:tmpl w:val="DFBC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1E"/>
    <w:rsid w:val="00050D45"/>
    <w:rsid w:val="00097F57"/>
    <w:rsid w:val="000A0AD0"/>
    <w:rsid w:val="000D17F5"/>
    <w:rsid w:val="00114174"/>
    <w:rsid w:val="00142887"/>
    <w:rsid w:val="001670EF"/>
    <w:rsid w:val="001E6338"/>
    <w:rsid w:val="001E6CD4"/>
    <w:rsid w:val="002760EA"/>
    <w:rsid w:val="002D5CEA"/>
    <w:rsid w:val="002F30D7"/>
    <w:rsid w:val="00381A2C"/>
    <w:rsid w:val="0038572F"/>
    <w:rsid w:val="00392EB5"/>
    <w:rsid w:val="003D4386"/>
    <w:rsid w:val="003F57C0"/>
    <w:rsid w:val="00404728"/>
    <w:rsid w:val="004211B5"/>
    <w:rsid w:val="00453504"/>
    <w:rsid w:val="00491619"/>
    <w:rsid w:val="005A4FA8"/>
    <w:rsid w:val="0062693E"/>
    <w:rsid w:val="0063154F"/>
    <w:rsid w:val="00645629"/>
    <w:rsid w:val="007500EF"/>
    <w:rsid w:val="007676E1"/>
    <w:rsid w:val="00767C1E"/>
    <w:rsid w:val="0081215A"/>
    <w:rsid w:val="00887DE0"/>
    <w:rsid w:val="008B2812"/>
    <w:rsid w:val="008C65EC"/>
    <w:rsid w:val="00930E69"/>
    <w:rsid w:val="00957FD2"/>
    <w:rsid w:val="009B049E"/>
    <w:rsid w:val="00A67997"/>
    <w:rsid w:val="00A77D4A"/>
    <w:rsid w:val="00AB1C36"/>
    <w:rsid w:val="00AB427F"/>
    <w:rsid w:val="00AC642A"/>
    <w:rsid w:val="00B56675"/>
    <w:rsid w:val="00B57991"/>
    <w:rsid w:val="00BC31B1"/>
    <w:rsid w:val="00BC6F29"/>
    <w:rsid w:val="00C923DB"/>
    <w:rsid w:val="00CE1996"/>
    <w:rsid w:val="00CF79C7"/>
    <w:rsid w:val="00D1144C"/>
    <w:rsid w:val="00D85C05"/>
    <w:rsid w:val="00E3671F"/>
    <w:rsid w:val="00EF7135"/>
    <w:rsid w:val="00F115E2"/>
    <w:rsid w:val="00F91EB7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7DED4990-A9EC-4111-9673-824FB64D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2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5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5C05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D85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C05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8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C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760EA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E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kom77</dc:creator>
  <cp:keywords/>
  <dc:description/>
  <cp:lastModifiedBy>Nigora Ishanova</cp:lastModifiedBy>
  <cp:revision>14</cp:revision>
  <cp:lastPrinted>2016-09-20T06:19:00Z</cp:lastPrinted>
  <dcterms:created xsi:type="dcterms:W3CDTF">2015-02-17T04:16:00Z</dcterms:created>
  <dcterms:modified xsi:type="dcterms:W3CDTF">2016-09-28T06:44:00Z</dcterms:modified>
</cp:coreProperties>
</file>